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06D" w:rsidRDefault="001E2227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关于“望道廉行”</w:t>
      </w:r>
      <w:r>
        <w:rPr>
          <w:rFonts w:ascii="方正小标宋简体" w:eastAsia="方正小标宋简体" w:hint="eastAsia"/>
          <w:sz w:val="36"/>
          <w:szCs w:val="36"/>
        </w:rPr>
        <w:t>教职工</w:t>
      </w:r>
      <w:r>
        <w:rPr>
          <w:rFonts w:ascii="方正小标宋简体" w:eastAsia="方正小标宋简体" w:hint="eastAsia"/>
          <w:sz w:val="36"/>
          <w:szCs w:val="36"/>
        </w:rPr>
        <w:t>美术与书法作品征稿的通知</w:t>
      </w:r>
    </w:p>
    <w:p w:rsidR="0047106D" w:rsidRDefault="0047106D">
      <w:pPr>
        <w:rPr>
          <w:rFonts w:ascii="宋体" w:eastAsia="宋体" w:hAnsi="宋体"/>
          <w:sz w:val="28"/>
          <w:szCs w:val="28"/>
        </w:rPr>
      </w:pPr>
      <w:bookmarkStart w:id="0" w:name="_GoBack"/>
      <w:bookmarkEnd w:id="0"/>
    </w:p>
    <w:p w:rsidR="0047106D" w:rsidRDefault="001E2227">
      <w:pPr>
        <w:spacing w:line="56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各学院、部门：</w:t>
      </w:r>
    </w:p>
    <w:p w:rsidR="0047106D" w:rsidRDefault="001E2227">
      <w:pPr>
        <w:spacing w:line="56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文化的力量，无形而有质，温润而持久。加强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廉洁文化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建设是一体推进“三不”的必然要求，是校园良好政治生态的重要滋养。杭州师范大学党委一直以来高度重视学校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廉洁文化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建设，多年来，以师大先贤陈望道“真理的味道有点甜”的精神为引领，从家风文化入手，弘扬师大传统、创新活动形式、丰富文化载体，探索多元化、常态化机制，持续打造“研廉”“画廉”“颂廉”“学廉”“践廉”的“五廉一体”、以“红色记忆、家风故事”为特色的“望道廉行”廉洁文化品牌，努力打造浙江清廉建设高地师大特色样本。清廉学校建设经验在</w:t>
      </w:r>
      <w:r>
        <w:rPr>
          <w:rFonts w:ascii="仿宋" w:eastAsia="仿宋" w:hAnsi="仿宋" w:cs="仿宋" w:hint="eastAsia"/>
          <w:sz w:val="30"/>
          <w:szCs w:val="30"/>
        </w:rPr>
        <w:t>2021</w:t>
      </w:r>
      <w:r>
        <w:rPr>
          <w:rFonts w:ascii="仿宋" w:eastAsia="仿宋" w:hAnsi="仿宋" w:cs="仿宋" w:hint="eastAsia"/>
          <w:sz w:val="30"/>
          <w:szCs w:val="30"/>
        </w:rPr>
        <w:t>年全省清廉学校建设推进会</w:t>
      </w:r>
      <w:r>
        <w:rPr>
          <w:rFonts w:ascii="仿宋" w:eastAsia="仿宋" w:hAnsi="仿宋" w:cs="仿宋" w:hint="eastAsia"/>
          <w:sz w:val="30"/>
          <w:szCs w:val="30"/>
        </w:rPr>
        <w:t>上交流。</w:t>
      </w:r>
    </w:p>
    <w:p w:rsidR="0047106D" w:rsidRDefault="001E2227">
      <w:pPr>
        <w:spacing w:line="56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为弘扬“勤慎诚恕、博雅精进”的校训精神，不断浓厚学校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廉洁文化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氛围，厚植廉洁价值观，注重在历史文化中挖掘清廉元素，特</w:t>
      </w: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举</w:t>
      </w:r>
      <w:r>
        <w:rPr>
          <w:rFonts w:ascii="仿宋" w:eastAsia="仿宋" w:hAnsi="仿宋" w:cs="仿宋" w:hint="eastAsia"/>
          <w:sz w:val="30"/>
          <w:szCs w:val="30"/>
        </w:rPr>
        <w:t>办“望道廉行”教职工美术与书法作品展。具体通知如下：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Chars="200" w:firstLine="602"/>
        <w:rPr>
          <w:rFonts w:ascii="仿宋" w:eastAsia="仿宋" w:hAnsi="仿宋" w:cs="宋体"/>
          <w:sz w:val="30"/>
          <w:szCs w:val="30"/>
        </w:rPr>
      </w:pPr>
      <w:r>
        <w:rPr>
          <w:rStyle w:val="a7"/>
          <w:rFonts w:ascii="仿宋" w:eastAsia="仿宋" w:hAnsi="仿宋" w:cs="宋体" w:hint="eastAsia"/>
          <w:color w:val="333333"/>
          <w:sz w:val="30"/>
          <w:szCs w:val="30"/>
        </w:rPr>
        <w:t>一、主办及承办单位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Chars="200" w:firstLine="600"/>
        <w:rPr>
          <w:rFonts w:ascii="仿宋" w:eastAsia="仿宋" w:hAnsi="仿宋" w:cs="宋体"/>
          <w:color w:val="333333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sz w:val="30"/>
          <w:szCs w:val="30"/>
        </w:rPr>
        <w:t>主办单位：校工会、校纪检监察室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Chars="200" w:firstLine="600"/>
        <w:rPr>
          <w:rFonts w:ascii="仿宋" w:eastAsia="仿宋" w:hAnsi="仿宋" w:cs="宋体"/>
          <w:color w:val="333333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sz w:val="30"/>
          <w:szCs w:val="30"/>
        </w:rPr>
        <w:t>承办单位：美术学院纪委、文创学院纪委、经亨</w:t>
      </w:r>
      <w:proofErr w:type="gramStart"/>
      <w:r>
        <w:rPr>
          <w:rFonts w:ascii="仿宋" w:eastAsia="仿宋" w:hAnsi="仿宋" w:cs="宋体" w:hint="eastAsia"/>
          <w:color w:val="333333"/>
          <w:sz w:val="30"/>
          <w:szCs w:val="30"/>
        </w:rPr>
        <w:t>颐</w:t>
      </w:r>
      <w:proofErr w:type="gramEnd"/>
      <w:r>
        <w:rPr>
          <w:rFonts w:ascii="仿宋" w:eastAsia="仿宋" w:hAnsi="仿宋" w:cs="宋体" w:hint="eastAsia"/>
          <w:color w:val="333333"/>
          <w:sz w:val="30"/>
          <w:szCs w:val="30"/>
        </w:rPr>
        <w:t>教育学院纪委、校工会教职工书画协会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rPr>
          <w:rFonts w:ascii="仿宋" w:eastAsia="仿宋" w:hAnsi="仿宋" w:cs="宋体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sz w:val="30"/>
          <w:szCs w:val="30"/>
        </w:rPr>
        <w:t xml:space="preserve">　</w:t>
      </w:r>
      <w:r>
        <w:rPr>
          <w:rStyle w:val="a7"/>
          <w:rFonts w:ascii="仿宋" w:eastAsia="仿宋" w:hAnsi="仿宋" w:cs="宋体" w:hint="eastAsia"/>
          <w:color w:val="333333"/>
          <w:sz w:val="30"/>
          <w:szCs w:val="30"/>
        </w:rPr>
        <w:t xml:space="preserve">　二、时间安排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rPr>
          <w:rFonts w:ascii="仿宋" w:eastAsia="仿宋" w:hAnsi="仿宋" w:cs="仿宋"/>
          <w:kern w:val="2"/>
          <w:sz w:val="30"/>
          <w:szCs w:val="30"/>
        </w:rPr>
      </w:pPr>
      <w:r>
        <w:rPr>
          <w:rFonts w:ascii="仿宋" w:eastAsia="仿宋" w:hAnsi="仿宋" w:cs="宋体" w:hint="eastAsia"/>
          <w:color w:val="FF0000"/>
          <w:sz w:val="30"/>
          <w:szCs w:val="30"/>
        </w:rPr>
        <w:t xml:space="preserve">　　</w:t>
      </w:r>
      <w:r>
        <w:rPr>
          <w:rFonts w:ascii="仿宋" w:eastAsia="仿宋" w:hAnsi="仿宋" w:cs="仿宋" w:hint="eastAsia"/>
          <w:kern w:val="2"/>
          <w:sz w:val="30"/>
          <w:szCs w:val="30"/>
        </w:rPr>
        <w:t>征稿时间：即日起至</w:t>
      </w:r>
      <w:r>
        <w:rPr>
          <w:rFonts w:ascii="仿宋" w:eastAsia="仿宋" w:hAnsi="仿宋" w:cs="仿宋" w:hint="eastAsia"/>
          <w:kern w:val="2"/>
          <w:sz w:val="30"/>
          <w:szCs w:val="30"/>
        </w:rPr>
        <w:t>2022</w:t>
      </w:r>
      <w:r>
        <w:rPr>
          <w:rFonts w:ascii="仿宋" w:eastAsia="仿宋" w:hAnsi="仿宋" w:cs="仿宋" w:hint="eastAsia"/>
          <w:kern w:val="2"/>
          <w:sz w:val="30"/>
          <w:szCs w:val="30"/>
        </w:rPr>
        <w:t>年</w:t>
      </w:r>
      <w:r>
        <w:rPr>
          <w:rFonts w:ascii="仿宋" w:eastAsia="仿宋" w:hAnsi="仿宋" w:cs="仿宋"/>
          <w:kern w:val="2"/>
          <w:sz w:val="30"/>
          <w:szCs w:val="30"/>
        </w:rPr>
        <w:t>8</w:t>
      </w:r>
      <w:r>
        <w:rPr>
          <w:rFonts w:ascii="仿宋" w:eastAsia="仿宋" w:hAnsi="仿宋" w:cs="仿宋" w:hint="eastAsia"/>
          <w:kern w:val="2"/>
          <w:sz w:val="30"/>
          <w:szCs w:val="30"/>
        </w:rPr>
        <w:t>月</w:t>
      </w:r>
      <w:r>
        <w:rPr>
          <w:rFonts w:ascii="仿宋" w:eastAsia="仿宋" w:hAnsi="仿宋" w:cs="仿宋"/>
          <w:kern w:val="2"/>
          <w:sz w:val="30"/>
          <w:szCs w:val="30"/>
        </w:rPr>
        <w:t>15</w:t>
      </w:r>
      <w:r>
        <w:rPr>
          <w:rFonts w:ascii="仿宋" w:eastAsia="仿宋" w:hAnsi="仿宋" w:cs="仿宋" w:hint="eastAsia"/>
          <w:kern w:val="2"/>
          <w:sz w:val="30"/>
          <w:szCs w:val="30"/>
        </w:rPr>
        <w:t>日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="560"/>
        <w:rPr>
          <w:rFonts w:ascii="仿宋" w:eastAsia="仿宋" w:hAnsi="仿宋" w:cs="仿宋"/>
          <w:kern w:val="2"/>
          <w:sz w:val="30"/>
          <w:szCs w:val="30"/>
        </w:rPr>
      </w:pPr>
      <w:r>
        <w:rPr>
          <w:rFonts w:ascii="仿宋" w:eastAsia="仿宋" w:hAnsi="仿宋" w:cs="仿宋" w:hint="eastAsia"/>
          <w:kern w:val="2"/>
          <w:sz w:val="30"/>
          <w:szCs w:val="30"/>
        </w:rPr>
        <w:t>展览时间：</w:t>
      </w:r>
      <w:r>
        <w:rPr>
          <w:rFonts w:ascii="仿宋" w:eastAsia="仿宋" w:hAnsi="仿宋" w:cs="仿宋" w:hint="eastAsia"/>
          <w:kern w:val="2"/>
          <w:sz w:val="30"/>
          <w:szCs w:val="30"/>
        </w:rPr>
        <w:t>2022</w:t>
      </w:r>
      <w:r>
        <w:rPr>
          <w:rFonts w:ascii="仿宋" w:eastAsia="仿宋" w:hAnsi="仿宋" w:cs="仿宋" w:hint="eastAsia"/>
          <w:kern w:val="2"/>
          <w:sz w:val="30"/>
          <w:szCs w:val="30"/>
        </w:rPr>
        <w:t>年</w:t>
      </w:r>
      <w:r>
        <w:rPr>
          <w:rFonts w:ascii="仿宋" w:eastAsia="仿宋" w:hAnsi="仿宋" w:cs="仿宋"/>
          <w:kern w:val="2"/>
          <w:sz w:val="30"/>
          <w:szCs w:val="30"/>
        </w:rPr>
        <w:t>9</w:t>
      </w:r>
      <w:r>
        <w:rPr>
          <w:rFonts w:ascii="仿宋" w:eastAsia="仿宋" w:hAnsi="仿宋" w:cs="仿宋" w:hint="eastAsia"/>
          <w:kern w:val="2"/>
          <w:sz w:val="30"/>
          <w:szCs w:val="30"/>
        </w:rPr>
        <w:t>月</w:t>
      </w:r>
      <w:r>
        <w:rPr>
          <w:rFonts w:ascii="仿宋" w:eastAsia="仿宋" w:hAnsi="仿宋" w:cs="仿宋" w:hint="eastAsia"/>
          <w:kern w:val="2"/>
          <w:sz w:val="30"/>
          <w:szCs w:val="30"/>
        </w:rPr>
        <w:t>1</w:t>
      </w:r>
      <w:r>
        <w:rPr>
          <w:rFonts w:ascii="仿宋" w:eastAsia="仿宋" w:hAnsi="仿宋" w:cs="仿宋"/>
          <w:kern w:val="2"/>
          <w:sz w:val="30"/>
          <w:szCs w:val="30"/>
        </w:rPr>
        <w:t>0</w:t>
      </w:r>
      <w:r>
        <w:rPr>
          <w:rFonts w:ascii="仿宋" w:eastAsia="仿宋" w:hAnsi="仿宋" w:cs="仿宋"/>
          <w:kern w:val="2"/>
          <w:sz w:val="30"/>
          <w:szCs w:val="30"/>
        </w:rPr>
        <w:t>日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="560"/>
        <w:rPr>
          <w:rFonts w:ascii="仿宋" w:eastAsia="仿宋" w:hAnsi="仿宋" w:cs="仿宋"/>
          <w:kern w:val="2"/>
          <w:sz w:val="30"/>
          <w:szCs w:val="30"/>
        </w:rPr>
      </w:pPr>
      <w:r>
        <w:rPr>
          <w:rFonts w:ascii="仿宋" w:eastAsia="仿宋" w:hAnsi="仿宋" w:cs="仿宋" w:hint="eastAsia"/>
          <w:kern w:val="2"/>
          <w:sz w:val="30"/>
          <w:szCs w:val="30"/>
        </w:rPr>
        <w:lastRenderedPageBreak/>
        <w:t>展览地点：待定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rPr>
          <w:rFonts w:ascii="仿宋" w:eastAsia="仿宋" w:hAnsi="仿宋" w:cs="宋体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sz w:val="30"/>
          <w:szCs w:val="30"/>
        </w:rPr>
        <w:t xml:space="preserve">　　</w:t>
      </w:r>
      <w:r>
        <w:rPr>
          <w:rStyle w:val="a7"/>
          <w:rFonts w:ascii="仿宋" w:eastAsia="仿宋" w:hAnsi="仿宋" w:cs="宋体" w:hint="eastAsia"/>
          <w:color w:val="333333"/>
          <w:sz w:val="30"/>
          <w:szCs w:val="30"/>
        </w:rPr>
        <w:t>三、征稿须知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rPr>
          <w:rFonts w:ascii="仿宋" w:eastAsia="仿宋" w:hAnsi="仿宋" w:cs="宋体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sz w:val="30"/>
          <w:szCs w:val="30"/>
        </w:rPr>
        <w:t xml:space="preserve">　　（一）征稿内容：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rPr>
          <w:rFonts w:ascii="仿宋" w:eastAsia="仿宋" w:hAnsi="仿宋" w:cs="宋体"/>
          <w:color w:val="333333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sz w:val="30"/>
          <w:szCs w:val="30"/>
        </w:rPr>
        <w:t xml:space="preserve">　　</w:t>
      </w:r>
      <w:r>
        <w:rPr>
          <w:rFonts w:ascii="仿宋" w:eastAsia="仿宋" w:hAnsi="仿宋" w:cs="宋体" w:hint="eastAsia"/>
          <w:color w:val="333333"/>
          <w:sz w:val="30"/>
          <w:szCs w:val="30"/>
        </w:rPr>
        <w:t>1.</w:t>
      </w:r>
      <w:r>
        <w:rPr>
          <w:rFonts w:ascii="仿宋" w:eastAsia="仿宋" w:hAnsi="仿宋" w:cs="宋体"/>
          <w:color w:val="333333"/>
          <w:sz w:val="30"/>
          <w:szCs w:val="30"/>
        </w:rPr>
        <w:t>本次征稿以廉政文化为主题，以中华优秀传统文化特别是儒家文化为主要内容，紧扣时代脉搏，弘扬清风正气，充分展示中华优秀传统文化蕴含的廉洁元素、历史意蕴、时代价值和现实意义，体现廉政筋骨、文化韵味。作品</w:t>
      </w:r>
      <w:proofErr w:type="gramStart"/>
      <w:r>
        <w:rPr>
          <w:rFonts w:ascii="仿宋" w:eastAsia="仿宋" w:hAnsi="仿宋" w:cs="宋体"/>
          <w:color w:val="333333"/>
          <w:sz w:val="30"/>
          <w:szCs w:val="30"/>
        </w:rPr>
        <w:t>要主题</w:t>
      </w:r>
      <w:proofErr w:type="gramEnd"/>
      <w:r>
        <w:rPr>
          <w:rFonts w:ascii="仿宋" w:eastAsia="仿宋" w:hAnsi="仿宋" w:cs="宋体"/>
          <w:color w:val="333333"/>
          <w:sz w:val="30"/>
          <w:szCs w:val="30"/>
        </w:rPr>
        <w:t>鲜明、立意高远、内涵隽永，格调高雅，政治性、思想性和艺术性相统一。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Chars="200" w:firstLine="600"/>
        <w:rPr>
          <w:rFonts w:ascii="仿宋" w:eastAsia="仿宋" w:hAnsi="仿宋" w:cs="宋体"/>
          <w:color w:val="333333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sz w:val="30"/>
          <w:szCs w:val="30"/>
        </w:rPr>
        <w:t>2.</w:t>
      </w:r>
      <w:r>
        <w:rPr>
          <w:rFonts w:ascii="仿宋" w:eastAsia="仿宋" w:hAnsi="仿宋" w:cs="宋体" w:hint="eastAsia"/>
          <w:color w:val="333333"/>
          <w:sz w:val="30"/>
          <w:szCs w:val="30"/>
        </w:rPr>
        <w:t>美术</w:t>
      </w:r>
      <w:r>
        <w:rPr>
          <w:rFonts w:ascii="仿宋" w:eastAsia="仿宋" w:hAnsi="仿宋" w:cs="宋体"/>
          <w:color w:val="333333"/>
          <w:sz w:val="30"/>
          <w:szCs w:val="30"/>
        </w:rPr>
        <w:t>作品主要内容为清官廉吏人物形象、历史故事、山水花鸟等多种题材，采用国画、油画、版画、水彩粉画（丙烯画）以及各类综合性绘画形式。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Chars="200" w:firstLine="600"/>
        <w:rPr>
          <w:rFonts w:ascii="仿宋" w:eastAsia="仿宋" w:hAnsi="仿宋" w:cs="宋体"/>
          <w:color w:val="333333"/>
          <w:sz w:val="30"/>
          <w:szCs w:val="30"/>
        </w:rPr>
      </w:pPr>
      <w:r>
        <w:rPr>
          <w:rFonts w:ascii="仿宋" w:eastAsia="仿宋" w:hAnsi="仿宋" w:cs="宋体"/>
          <w:color w:val="333333"/>
          <w:sz w:val="30"/>
          <w:szCs w:val="30"/>
        </w:rPr>
        <w:t>3</w:t>
      </w:r>
      <w:r>
        <w:rPr>
          <w:rFonts w:ascii="仿宋" w:eastAsia="仿宋" w:hAnsi="仿宋" w:cs="宋体" w:hint="eastAsia"/>
          <w:color w:val="333333"/>
          <w:sz w:val="30"/>
          <w:szCs w:val="30"/>
        </w:rPr>
        <w:t>.</w:t>
      </w:r>
      <w:r>
        <w:rPr>
          <w:rFonts w:ascii="仿宋" w:eastAsia="仿宋" w:hAnsi="仿宋" w:cs="宋体"/>
          <w:color w:val="333333"/>
          <w:sz w:val="30"/>
          <w:szCs w:val="30"/>
        </w:rPr>
        <w:t>书法作品主要内容为中华优秀传统文化中的廉政诗文词赋、名言警句、反腐倡廉的警句格言、相关诗词、文章。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rPr>
          <w:rFonts w:ascii="仿宋" w:eastAsia="仿宋" w:hAnsi="仿宋" w:cs="宋体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sz w:val="30"/>
          <w:szCs w:val="30"/>
        </w:rPr>
        <w:t xml:space="preserve">　</w:t>
      </w:r>
      <w:r>
        <w:rPr>
          <w:rFonts w:ascii="仿宋" w:eastAsia="仿宋" w:hAnsi="仿宋" w:cs="宋体" w:hint="eastAsia"/>
          <w:color w:val="333333"/>
          <w:sz w:val="30"/>
          <w:szCs w:val="30"/>
        </w:rPr>
        <w:t xml:space="preserve">　（二）征稿要求：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="560"/>
        <w:rPr>
          <w:rStyle w:val="a7"/>
          <w:rFonts w:ascii="仿宋" w:eastAsia="仿宋" w:hAnsi="仿宋" w:cs="宋体"/>
          <w:b w:val="0"/>
          <w:color w:val="333333"/>
          <w:sz w:val="30"/>
          <w:szCs w:val="30"/>
        </w:rPr>
      </w:pPr>
      <w:r>
        <w:rPr>
          <w:rFonts w:ascii="仿宋" w:eastAsia="仿宋" w:hAnsi="仿宋" w:cs="宋体" w:hint="eastAsia"/>
          <w:color w:val="333333"/>
          <w:sz w:val="30"/>
          <w:szCs w:val="30"/>
        </w:rPr>
        <w:t>凡杭州师范大学教职工均可参加。作品尺寸不小于四尺对开</w:t>
      </w:r>
      <w:r>
        <w:rPr>
          <w:rFonts w:ascii="仿宋" w:eastAsia="仿宋" w:hAnsi="仿宋" w:cs="宋体"/>
          <w:color w:val="333333"/>
          <w:sz w:val="30"/>
          <w:szCs w:val="30"/>
        </w:rPr>
        <w:t>,</w:t>
      </w:r>
      <w:r>
        <w:rPr>
          <w:rFonts w:ascii="仿宋" w:eastAsia="仿宋" w:hAnsi="仿宋" w:cs="宋体" w:hint="eastAsia"/>
          <w:sz w:val="30"/>
          <w:szCs w:val="30"/>
        </w:rPr>
        <w:t>形状不限。作品无需装裱。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Chars="200" w:firstLine="600"/>
        <w:rPr>
          <w:rStyle w:val="a7"/>
          <w:rFonts w:ascii="仿宋" w:eastAsia="仿宋" w:hAnsi="仿宋" w:cs="宋体"/>
          <w:b w:val="0"/>
          <w:color w:val="333333"/>
          <w:sz w:val="30"/>
          <w:szCs w:val="30"/>
        </w:rPr>
      </w:pPr>
      <w:r>
        <w:rPr>
          <w:rStyle w:val="a7"/>
          <w:rFonts w:ascii="仿宋" w:eastAsia="仿宋" w:hAnsi="仿宋" w:cs="宋体" w:hint="eastAsia"/>
          <w:b w:val="0"/>
          <w:color w:val="333333"/>
          <w:sz w:val="30"/>
          <w:szCs w:val="30"/>
        </w:rPr>
        <w:t>（三）收件方式：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Chars="400" w:firstLine="1200"/>
        <w:rPr>
          <w:rStyle w:val="a7"/>
          <w:rFonts w:ascii="仿宋" w:eastAsia="仿宋" w:hAnsi="仿宋" w:cs="宋体"/>
          <w:b w:val="0"/>
          <w:sz w:val="30"/>
          <w:szCs w:val="30"/>
        </w:rPr>
      </w:pPr>
      <w:r>
        <w:rPr>
          <w:rStyle w:val="a7"/>
          <w:rFonts w:ascii="仿宋" w:eastAsia="仿宋" w:hAnsi="仿宋" w:cs="宋体" w:hint="eastAsia"/>
          <w:b w:val="0"/>
          <w:sz w:val="30"/>
          <w:szCs w:val="30"/>
        </w:rPr>
        <w:t>收件人：叶剑波</w:t>
      </w:r>
      <w:r>
        <w:rPr>
          <w:rStyle w:val="a7"/>
          <w:rFonts w:ascii="仿宋" w:eastAsia="仿宋" w:hAnsi="仿宋" w:cs="宋体"/>
          <w:b w:val="0"/>
          <w:sz w:val="30"/>
          <w:szCs w:val="30"/>
        </w:rPr>
        <w:t xml:space="preserve">    </w:t>
      </w:r>
      <w:r>
        <w:rPr>
          <w:rStyle w:val="a7"/>
          <w:rFonts w:ascii="仿宋" w:eastAsia="仿宋" w:hAnsi="仿宋" w:cs="宋体"/>
          <w:b w:val="0"/>
          <w:sz w:val="30"/>
          <w:szCs w:val="30"/>
        </w:rPr>
        <w:t>电话：</w:t>
      </w:r>
      <w:r>
        <w:rPr>
          <w:rStyle w:val="a7"/>
          <w:rFonts w:ascii="仿宋" w:eastAsia="仿宋" w:hAnsi="仿宋" w:cs="宋体"/>
          <w:b w:val="0"/>
          <w:sz w:val="30"/>
          <w:szCs w:val="30"/>
        </w:rPr>
        <w:t>13666655115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Chars="200" w:firstLine="600"/>
        <w:rPr>
          <w:rStyle w:val="a7"/>
          <w:rFonts w:ascii="仿宋" w:eastAsia="仿宋" w:hAnsi="仿宋" w:cs="宋体"/>
          <w:b w:val="0"/>
          <w:sz w:val="30"/>
          <w:szCs w:val="30"/>
        </w:rPr>
      </w:pPr>
      <w:r>
        <w:rPr>
          <w:rStyle w:val="a7"/>
          <w:rFonts w:ascii="仿宋" w:eastAsia="仿宋" w:hAnsi="仿宋" w:cs="宋体"/>
          <w:b w:val="0"/>
          <w:sz w:val="30"/>
          <w:szCs w:val="30"/>
        </w:rPr>
        <w:t xml:space="preserve">            </w:t>
      </w:r>
      <w:r>
        <w:rPr>
          <w:rStyle w:val="a7"/>
          <w:rFonts w:ascii="仿宋" w:eastAsia="仿宋" w:hAnsi="仿宋" w:cs="宋体"/>
          <w:b w:val="0"/>
          <w:sz w:val="30"/>
          <w:szCs w:val="30"/>
        </w:rPr>
        <w:t>施锡斌</w:t>
      </w:r>
      <w:r>
        <w:rPr>
          <w:rStyle w:val="a7"/>
          <w:rFonts w:ascii="仿宋" w:eastAsia="仿宋" w:hAnsi="仿宋" w:cs="宋体"/>
          <w:b w:val="0"/>
          <w:sz w:val="30"/>
          <w:szCs w:val="30"/>
        </w:rPr>
        <w:t xml:space="preserve">          13634100270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Chars="200" w:firstLine="600"/>
        <w:rPr>
          <w:rStyle w:val="a7"/>
          <w:rFonts w:ascii="仿宋" w:eastAsia="仿宋" w:hAnsi="仿宋" w:cs="宋体"/>
          <w:b w:val="0"/>
          <w:sz w:val="30"/>
          <w:szCs w:val="30"/>
        </w:rPr>
      </w:pPr>
      <w:r>
        <w:rPr>
          <w:rStyle w:val="a7"/>
          <w:rFonts w:ascii="仿宋" w:eastAsia="仿宋" w:hAnsi="仿宋" w:cs="宋体"/>
          <w:b w:val="0"/>
          <w:sz w:val="30"/>
          <w:szCs w:val="30"/>
        </w:rPr>
        <w:t xml:space="preserve">            </w:t>
      </w:r>
      <w:r>
        <w:rPr>
          <w:rStyle w:val="a7"/>
          <w:rFonts w:ascii="仿宋" w:eastAsia="仿宋" w:hAnsi="仿宋" w:cs="宋体"/>
          <w:b w:val="0"/>
          <w:sz w:val="30"/>
          <w:szCs w:val="30"/>
        </w:rPr>
        <w:t>洪老师</w:t>
      </w:r>
      <w:r>
        <w:rPr>
          <w:rStyle w:val="a7"/>
          <w:rFonts w:ascii="仿宋" w:eastAsia="仿宋" w:hAnsi="仿宋" w:cs="宋体"/>
          <w:b w:val="0"/>
          <w:sz w:val="30"/>
          <w:szCs w:val="30"/>
        </w:rPr>
        <w:t xml:space="preserve">          15988165729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Chars="400" w:firstLine="1200"/>
        <w:rPr>
          <w:rStyle w:val="a7"/>
          <w:rFonts w:ascii="仿宋" w:eastAsia="仿宋" w:hAnsi="仿宋" w:cs="宋体"/>
          <w:b w:val="0"/>
          <w:sz w:val="30"/>
          <w:szCs w:val="30"/>
        </w:rPr>
      </w:pPr>
      <w:r>
        <w:rPr>
          <w:rStyle w:val="a7"/>
          <w:rFonts w:ascii="仿宋" w:eastAsia="仿宋" w:hAnsi="仿宋" w:cs="宋体" w:hint="eastAsia"/>
          <w:b w:val="0"/>
          <w:sz w:val="30"/>
          <w:szCs w:val="30"/>
        </w:rPr>
        <w:t>收件地址：杭州师范大学仓前</w:t>
      </w:r>
      <w:r>
        <w:rPr>
          <w:rStyle w:val="a7"/>
          <w:rFonts w:ascii="仿宋" w:eastAsia="仿宋" w:hAnsi="仿宋" w:cs="宋体" w:hint="eastAsia"/>
          <w:b w:val="0"/>
          <w:sz w:val="30"/>
          <w:szCs w:val="30"/>
        </w:rPr>
        <w:t>校</w:t>
      </w:r>
      <w:r>
        <w:rPr>
          <w:rStyle w:val="a7"/>
          <w:rFonts w:ascii="仿宋" w:eastAsia="仿宋" w:hAnsi="仿宋" w:cs="宋体" w:hint="eastAsia"/>
          <w:b w:val="0"/>
          <w:sz w:val="30"/>
          <w:szCs w:val="30"/>
        </w:rPr>
        <w:t>区师生活动中</w:t>
      </w:r>
      <w:r>
        <w:rPr>
          <w:rStyle w:val="a7"/>
          <w:rFonts w:ascii="仿宋" w:eastAsia="仿宋" w:hAnsi="仿宋" w:cs="宋体" w:hint="eastAsia"/>
          <w:b w:val="0"/>
          <w:sz w:val="30"/>
          <w:szCs w:val="30"/>
        </w:rPr>
        <w:t>心</w:t>
      </w:r>
      <w:r>
        <w:rPr>
          <w:rStyle w:val="a7"/>
          <w:rFonts w:ascii="仿宋" w:eastAsia="仿宋" w:hAnsi="仿宋" w:cs="宋体"/>
          <w:b w:val="0"/>
          <w:sz w:val="30"/>
          <w:szCs w:val="30"/>
        </w:rPr>
        <w:t>207</w:t>
      </w:r>
      <w:r>
        <w:rPr>
          <w:rStyle w:val="a7"/>
          <w:rFonts w:ascii="仿宋" w:eastAsia="仿宋" w:hAnsi="仿宋" w:cs="宋体" w:hint="eastAsia"/>
          <w:b w:val="0"/>
          <w:sz w:val="30"/>
          <w:szCs w:val="30"/>
        </w:rPr>
        <w:t>室</w:t>
      </w:r>
      <w:r>
        <w:rPr>
          <w:rStyle w:val="a7"/>
          <w:rFonts w:ascii="仿宋" w:eastAsia="仿宋" w:hAnsi="仿宋" w:cs="宋体" w:hint="eastAsia"/>
          <w:b w:val="0"/>
          <w:sz w:val="30"/>
          <w:szCs w:val="30"/>
        </w:rPr>
        <w:t>。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Chars="200" w:firstLine="602"/>
        <w:rPr>
          <w:rStyle w:val="a7"/>
          <w:rFonts w:ascii="仿宋" w:eastAsia="仿宋" w:hAnsi="仿宋" w:cs="宋体"/>
          <w:sz w:val="30"/>
          <w:szCs w:val="30"/>
        </w:rPr>
      </w:pPr>
      <w:r>
        <w:rPr>
          <w:rStyle w:val="a7"/>
          <w:rFonts w:ascii="仿宋" w:eastAsia="仿宋" w:hAnsi="仿宋" w:cs="宋体" w:hint="eastAsia"/>
          <w:sz w:val="30"/>
          <w:szCs w:val="30"/>
        </w:rPr>
        <w:t>四、作者待遇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Chars="300" w:firstLine="900"/>
        <w:rPr>
          <w:rStyle w:val="a7"/>
          <w:rFonts w:ascii="仿宋" w:eastAsia="仿宋" w:hAnsi="仿宋" w:cs="宋体"/>
          <w:b w:val="0"/>
          <w:bCs/>
          <w:sz w:val="30"/>
          <w:szCs w:val="30"/>
        </w:rPr>
      </w:pPr>
      <w:r>
        <w:rPr>
          <w:rStyle w:val="a7"/>
          <w:rFonts w:ascii="仿宋" w:eastAsia="仿宋" w:hAnsi="仿宋" w:cs="宋体" w:hint="eastAsia"/>
          <w:b w:val="0"/>
          <w:bCs/>
          <w:sz w:val="30"/>
          <w:szCs w:val="30"/>
        </w:rPr>
        <w:t>入选作品将举办展览，展览结束后退还作者。</w:t>
      </w:r>
      <w:r>
        <w:rPr>
          <w:rStyle w:val="a7"/>
          <w:rFonts w:ascii="仿宋" w:eastAsia="仿宋" w:hAnsi="仿宋" w:cs="宋体" w:hint="eastAsia"/>
          <w:b w:val="0"/>
          <w:bCs/>
          <w:sz w:val="30"/>
          <w:szCs w:val="30"/>
        </w:rPr>
        <w:t xml:space="preserve">  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Chars="200" w:firstLine="602"/>
        <w:rPr>
          <w:rStyle w:val="a7"/>
          <w:rFonts w:ascii="仿宋" w:eastAsia="仿宋" w:hAnsi="仿宋" w:cs="宋体"/>
          <w:color w:val="333333"/>
          <w:sz w:val="30"/>
          <w:szCs w:val="30"/>
        </w:rPr>
      </w:pPr>
      <w:r>
        <w:rPr>
          <w:rStyle w:val="a7"/>
          <w:rFonts w:ascii="仿宋" w:eastAsia="仿宋" w:hAnsi="仿宋" w:cs="宋体" w:hint="eastAsia"/>
          <w:color w:val="333333"/>
          <w:sz w:val="30"/>
          <w:szCs w:val="30"/>
        </w:rPr>
        <w:t>五、其它事项：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Chars="300" w:firstLine="900"/>
        <w:rPr>
          <w:rStyle w:val="a7"/>
          <w:rFonts w:ascii="仿宋" w:eastAsia="仿宋" w:hAnsi="仿宋" w:cs="宋体"/>
          <w:b w:val="0"/>
          <w:bCs/>
          <w:color w:val="333333"/>
          <w:sz w:val="30"/>
          <w:szCs w:val="30"/>
        </w:rPr>
      </w:pPr>
      <w:r>
        <w:rPr>
          <w:rStyle w:val="a7"/>
          <w:rFonts w:ascii="仿宋" w:eastAsia="仿宋" w:hAnsi="仿宋" w:cs="宋体" w:hint="eastAsia"/>
          <w:b w:val="0"/>
          <w:bCs/>
          <w:color w:val="333333"/>
          <w:sz w:val="30"/>
          <w:szCs w:val="30"/>
        </w:rPr>
        <w:lastRenderedPageBreak/>
        <w:t>1.</w:t>
      </w:r>
      <w:r>
        <w:rPr>
          <w:rStyle w:val="a7"/>
          <w:rFonts w:ascii="仿宋" w:eastAsia="仿宋" w:hAnsi="仿宋" w:cs="宋体"/>
          <w:b w:val="0"/>
          <w:bCs/>
          <w:color w:val="333333"/>
          <w:sz w:val="30"/>
          <w:szCs w:val="30"/>
        </w:rPr>
        <w:t>主办单位对参展作品有展览、研究、摄影、录像、出版及宣传权。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Chars="300" w:firstLine="900"/>
        <w:rPr>
          <w:rFonts w:ascii="仿宋" w:eastAsia="仿宋" w:hAnsi="仿宋" w:cs="宋体"/>
          <w:sz w:val="30"/>
          <w:szCs w:val="30"/>
        </w:rPr>
      </w:pPr>
      <w:r>
        <w:rPr>
          <w:rStyle w:val="a7"/>
          <w:rFonts w:ascii="仿宋" w:eastAsia="仿宋" w:hAnsi="仿宋" w:cs="宋体" w:hint="eastAsia"/>
          <w:b w:val="0"/>
          <w:bCs/>
          <w:color w:val="333333"/>
          <w:sz w:val="30"/>
          <w:szCs w:val="30"/>
        </w:rPr>
        <w:t>2.</w:t>
      </w:r>
      <w:r>
        <w:rPr>
          <w:rStyle w:val="a7"/>
          <w:rFonts w:ascii="仿宋" w:eastAsia="仿宋" w:hAnsi="仿宋" w:cs="宋体"/>
          <w:b w:val="0"/>
          <w:bCs/>
          <w:color w:val="333333"/>
          <w:sz w:val="30"/>
          <w:szCs w:val="30"/>
        </w:rPr>
        <w:t>凡送作品参评、参展作者，视为已确认并遵守本征稿通知的各项规定。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  <w:r>
        <w:rPr>
          <w:rFonts w:ascii="仿宋" w:eastAsia="仿宋" w:hAnsi="仿宋" w:cs="宋体" w:hint="eastAsia"/>
          <w:sz w:val="30"/>
          <w:szCs w:val="30"/>
        </w:rPr>
        <w:t>校工会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  <w:r>
        <w:rPr>
          <w:rFonts w:ascii="仿宋" w:eastAsia="仿宋" w:hAnsi="仿宋" w:cs="宋体" w:hint="eastAsia"/>
          <w:sz w:val="30"/>
          <w:szCs w:val="30"/>
        </w:rPr>
        <w:t>校纪检监察室</w:t>
      </w:r>
    </w:p>
    <w:p w:rsidR="0047106D" w:rsidRDefault="001E2227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  <w:r>
        <w:rPr>
          <w:rFonts w:ascii="仿宋" w:eastAsia="仿宋" w:hAnsi="仿宋" w:cs="宋体" w:hint="eastAsia"/>
          <w:sz w:val="30"/>
          <w:szCs w:val="30"/>
        </w:rPr>
        <w:t>2022</w:t>
      </w:r>
      <w:r>
        <w:rPr>
          <w:rFonts w:ascii="仿宋" w:eastAsia="仿宋" w:hAnsi="仿宋" w:cs="宋体" w:hint="eastAsia"/>
          <w:sz w:val="30"/>
          <w:szCs w:val="30"/>
        </w:rPr>
        <w:t>年</w:t>
      </w:r>
      <w:r>
        <w:rPr>
          <w:rFonts w:ascii="仿宋" w:eastAsia="仿宋" w:hAnsi="仿宋" w:cs="宋体"/>
          <w:sz w:val="30"/>
          <w:szCs w:val="30"/>
        </w:rPr>
        <w:t>6</w:t>
      </w:r>
      <w:r>
        <w:rPr>
          <w:rFonts w:ascii="仿宋" w:eastAsia="仿宋" w:hAnsi="仿宋" w:cs="宋体" w:hint="eastAsia"/>
          <w:sz w:val="30"/>
          <w:szCs w:val="30"/>
        </w:rPr>
        <w:t>月</w:t>
      </w:r>
      <w:r>
        <w:rPr>
          <w:rFonts w:ascii="仿宋" w:eastAsia="仿宋" w:hAnsi="仿宋" w:cs="宋体"/>
          <w:sz w:val="30"/>
          <w:szCs w:val="30"/>
        </w:rPr>
        <w:t>1</w:t>
      </w:r>
      <w:r>
        <w:rPr>
          <w:rFonts w:ascii="仿宋" w:eastAsia="仿宋" w:hAnsi="仿宋" w:cs="宋体" w:hint="eastAsia"/>
          <w:sz w:val="30"/>
          <w:szCs w:val="30"/>
        </w:rPr>
        <w:t>3</w:t>
      </w:r>
      <w:r>
        <w:rPr>
          <w:rFonts w:ascii="仿宋" w:eastAsia="仿宋" w:hAnsi="仿宋" w:cs="宋体" w:hint="eastAsia"/>
          <w:sz w:val="30"/>
          <w:szCs w:val="30"/>
        </w:rPr>
        <w:t>日</w:t>
      </w:r>
    </w:p>
    <w:p w:rsidR="0047106D" w:rsidRDefault="0047106D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</w:p>
    <w:p w:rsidR="0047106D" w:rsidRDefault="0047106D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</w:p>
    <w:p w:rsidR="0047106D" w:rsidRDefault="0047106D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</w:p>
    <w:p w:rsidR="0047106D" w:rsidRDefault="0047106D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</w:p>
    <w:p w:rsidR="0047106D" w:rsidRDefault="0047106D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</w:p>
    <w:p w:rsidR="0047106D" w:rsidRDefault="0047106D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</w:p>
    <w:p w:rsidR="0047106D" w:rsidRDefault="0047106D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</w:p>
    <w:p w:rsidR="0047106D" w:rsidRDefault="0047106D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</w:p>
    <w:p w:rsidR="0047106D" w:rsidRDefault="0047106D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</w:p>
    <w:p w:rsidR="0047106D" w:rsidRDefault="0047106D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</w:p>
    <w:p w:rsidR="0047106D" w:rsidRDefault="0047106D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</w:p>
    <w:p w:rsidR="0047106D" w:rsidRDefault="0047106D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</w:p>
    <w:p w:rsidR="0047106D" w:rsidRDefault="0047106D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</w:p>
    <w:p w:rsidR="0047106D" w:rsidRDefault="0047106D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</w:p>
    <w:p w:rsidR="0047106D" w:rsidRDefault="0047106D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</w:p>
    <w:p w:rsidR="0047106D" w:rsidRDefault="0047106D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</w:p>
    <w:p w:rsidR="0047106D" w:rsidRDefault="0047106D">
      <w:pPr>
        <w:pStyle w:val="a6"/>
        <w:widowControl/>
        <w:spacing w:before="0" w:beforeAutospacing="0" w:after="0" w:afterAutospacing="0" w:line="560" w:lineRule="exact"/>
        <w:ind w:firstLine="420"/>
        <w:jc w:val="center"/>
        <w:rPr>
          <w:rFonts w:ascii="仿宋" w:eastAsia="仿宋" w:hAnsi="仿宋" w:cs="宋体"/>
          <w:sz w:val="30"/>
          <w:szCs w:val="30"/>
        </w:rPr>
      </w:pPr>
    </w:p>
    <w:p w:rsidR="0047106D" w:rsidRDefault="001E2227">
      <w:pPr>
        <w:pStyle w:val="a6"/>
        <w:widowControl/>
        <w:jc w:val="both"/>
        <w:rPr>
          <w:rFonts w:ascii="仿宋" w:eastAsia="仿宋" w:hAnsi="仿宋" w:cs="宋体"/>
          <w:sz w:val="30"/>
          <w:szCs w:val="30"/>
        </w:rPr>
      </w:pPr>
      <w:r>
        <w:rPr>
          <w:rFonts w:ascii="仿宋" w:eastAsia="仿宋" w:hAnsi="仿宋" w:cs="宋体" w:hint="eastAsia"/>
          <w:sz w:val="30"/>
          <w:szCs w:val="30"/>
        </w:rPr>
        <w:lastRenderedPageBreak/>
        <w:t>附：</w:t>
      </w:r>
    </w:p>
    <w:p w:rsidR="0047106D" w:rsidRDefault="001E222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仿宋" w:cs="仿宋"/>
          <w:bCs/>
          <w:sz w:val="36"/>
          <w:szCs w:val="36"/>
        </w:rPr>
      </w:pPr>
      <w:r>
        <w:rPr>
          <w:rFonts w:ascii="方正小标宋简体" w:eastAsia="方正小标宋简体" w:hAnsi="仿宋" w:cs="仿宋" w:hint="eastAsia"/>
          <w:bCs/>
          <w:sz w:val="36"/>
          <w:szCs w:val="36"/>
        </w:rPr>
        <w:t>“望道廉行”教职工</w:t>
      </w:r>
      <w:r>
        <w:rPr>
          <w:rFonts w:ascii="方正小标宋简体" w:eastAsia="方正小标宋简体" w:hAnsi="仿宋" w:cs="仿宋" w:hint="eastAsia"/>
          <w:bCs/>
          <w:sz w:val="36"/>
          <w:szCs w:val="36"/>
        </w:rPr>
        <w:t>美术与书法大赛</w:t>
      </w:r>
      <w:r>
        <w:rPr>
          <w:rFonts w:ascii="方正小标宋简体" w:eastAsia="方正小标宋简体" w:hAnsi="仿宋" w:cs="仿宋" w:hint="eastAsia"/>
          <w:sz w:val="36"/>
          <w:szCs w:val="36"/>
        </w:rPr>
        <w:t>作品登记表</w:t>
      </w:r>
    </w:p>
    <w:p w:rsidR="0047106D" w:rsidRDefault="001E2227">
      <w:pPr>
        <w:ind w:firstLineChars="3339" w:firstLine="7039"/>
        <w:rPr>
          <w:rFonts w:ascii="仿宋_GB2312" w:eastAsia="仿宋_GB2312"/>
          <w:b/>
          <w:szCs w:val="21"/>
        </w:rPr>
      </w:pPr>
      <w:r>
        <w:rPr>
          <w:rFonts w:ascii="仿宋_GB2312" w:eastAsia="仿宋_GB2312" w:hAnsi="宋体" w:hint="eastAsia"/>
          <w:b/>
          <w:szCs w:val="21"/>
        </w:rPr>
        <w:t>（复印有效）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1099"/>
        <w:gridCol w:w="35"/>
        <w:gridCol w:w="1024"/>
        <w:gridCol w:w="767"/>
        <w:gridCol w:w="1752"/>
        <w:gridCol w:w="1701"/>
        <w:gridCol w:w="1560"/>
      </w:tblGrid>
      <w:tr w:rsidR="0047106D">
        <w:trPr>
          <w:trHeight w:val="605"/>
          <w:jc w:val="center"/>
        </w:trPr>
        <w:tc>
          <w:tcPr>
            <w:tcW w:w="1555" w:type="dxa"/>
            <w:vAlign w:val="center"/>
          </w:tcPr>
          <w:p w:rsidR="0047106D" w:rsidRDefault="001E2227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作者姓名</w:t>
            </w:r>
          </w:p>
        </w:tc>
        <w:tc>
          <w:tcPr>
            <w:tcW w:w="1134" w:type="dxa"/>
            <w:gridSpan w:val="2"/>
            <w:vAlign w:val="center"/>
          </w:tcPr>
          <w:p w:rsidR="0047106D" w:rsidRDefault="0047106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024" w:type="dxa"/>
            <w:vAlign w:val="center"/>
          </w:tcPr>
          <w:p w:rsidR="0047106D" w:rsidRDefault="001E2227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性别</w:t>
            </w:r>
          </w:p>
        </w:tc>
        <w:tc>
          <w:tcPr>
            <w:tcW w:w="767" w:type="dxa"/>
            <w:vAlign w:val="center"/>
          </w:tcPr>
          <w:p w:rsidR="0047106D" w:rsidRDefault="0047106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52" w:type="dxa"/>
            <w:vAlign w:val="center"/>
          </w:tcPr>
          <w:p w:rsidR="0047106D" w:rsidRDefault="001E2227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身份证号码</w:t>
            </w:r>
          </w:p>
        </w:tc>
        <w:tc>
          <w:tcPr>
            <w:tcW w:w="3261" w:type="dxa"/>
            <w:gridSpan w:val="2"/>
            <w:vAlign w:val="center"/>
          </w:tcPr>
          <w:p w:rsidR="0047106D" w:rsidRDefault="0047106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7106D">
        <w:trPr>
          <w:trHeight w:val="605"/>
          <w:jc w:val="center"/>
        </w:trPr>
        <w:tc>
          <w:tcPr>
            <w:tcW w:w="1555" w:type="dxa"/>
            <w:vAlign w:val="center"/>
          </w:tcPr>
          <w:p w:rsidR="0047106D" w:rsidRDefault="001E2227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所在学院、部门</w:t>
            </w:r>
          </w:p>
        </w:tc>
        <w:tc>
          <w:tcPr>
            <w:tcW w:w="2925" w:type="dxa"/>
            <w:gridSpan w:val="4"/>
            <w:vAlign w:val="center"/>
          </w:tcPr>
          <w:p w:rsidR="0047106D" w:rsidRDefault="0047106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52" w:type="dxa"/>
            <w:vAlign w:val="center"/>
          </w:tcPr>
          <w:p w:rsidR="0047106D" w:rsidRDefault="001E222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教工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/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学生</w:t>
            </w:r>
          </w:p>
        </w:tc>
        <w:tc>
          <w:tcPr>
            <w:tcW w:w="3261" w:type="dxa"/>
            <w:gridSpan w:val="2"/>
            <w:vAlign w:val="center"/>
          </w:tcPr>
          <w:p w:rsidR="0047106D" w:rsidRDefault="0047106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7106D">
        <w:trPr>
          <w:trHeight w:val="605"/>
          <w:jc w:val="center"/>
        </w:trPr>
        <w:tc>
          <w:tcPr>
            <w:tcW w:w="1555" w:type="dxa"/>
            <w:vAlign w:val="center"/>
          </w:tcPr>
          <w:p w:rsidR="0047106D" w:rsidRDefault="001E2227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电话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/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手机</w:t>
            </w:r>
          </w:p>
        </w:tc>
        <w:tc>
          <w:tcPr>
            <w:tcW w:w="2925" w:type="dxa"/>
            <w:gridSpan w:val="4"/>
            <w:vAlign w:val="center"/>
          </w:tcPr>
          <w:p w:rsidR="0047106D" w:rsidRDefault="0047106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52" w:type="dxa"/>
            <w:vAlign w:val="center"/>
          </w:tcPr>
          <w:p w:rsidR="0047106D" w:rsidRDefault="001E222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尺寸</w:t>
            </w:r>
          </w:p>
        </w:tc>
        <w:tc>
          <w:tcPr>
            <w:tcW w:w="3261" w:type="dxa"/>
            <w:gridSpan w:val="2"/>
            <w:vAlign w:val="center"/>
          </w:tcPr>
          <w:p w:rsidR="0047106D" w:rsidRDefault="001E2227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高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 cm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，宽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 cm</w:t>
            </w:r>
          </w:p>
        </w:tc>
      </w:tr>
      <w:tr w:rsidR="0047106D">
        <w:trPr>
          <w:trHeight w:val="770"/>
          <w:jc w:val="center"/>
        </w:trPr>
        <w:tc>
          <w:tcPr>
            <w:tcW w:w="1555" w:type="dxa"/>
            <w:vAlign w:val="center"/>
          </w:tcPr>
          <w:p w:rsidR="0047106D" w:rsidRDefault="001E222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作品题目</w:t>
            </w:r>
          </w:p>
        </w:tc>
        <w:tc>
          <w:tcPr>
            <w:tcW w:w="7938" w:type="dxa"/>
            <w:gridSpan w:val="7"/>
            <w:vAlign w:val="center"/>
          </w:tcPr>
          <w:p w:rsidR="0047106D" w:rsidRDefault="0047106D">
            <w:pPr>
              <w:ind w:firstLineChars="1300" w:firstLine="3900"/>
              <w:rPr>
                <w:rFonts w:ascii="仿宋" w:eastAsia="仿宋" w:hAnsi="仿宋"/>
                <w:sz w:val="30"/>
                <w:szCs w:val="30"/>
              </w:rPr>
            </w:pPr>
          </w:p>
          <w:p w:rsidR="0047106D" w:rsidRDefault="0047106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7106D">
        <w:trPr>
          <w:trHeight w:val="624"/>
          <w:jc w:val="center"/>
        </w:trPr>
        <w:tc>
          <w:tcPr>
            <w:tcW w:w="1555" w:type="dxa"/>
            <w:vAlign w:val="center"/>
          </w:tcPr>
          <w:p w:rsidR="0047106D" w:rsidRDefault="001E2227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画种</w:t>
            </w:r>
          </w:p>
        </w:tc>
        <w:tc>
          <w:tcPr>
            <w:tcW w:w="1099" w:type="dxa"/>
            <w:vAlign w:val="center"/>
          </w:tcPr>
          <w:p w:rsidR="0047106D" w:rsidRDefault="0047106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059" w:type="dxa"/>
            <w:gridSpan w:val="2"/>
            <w:vAlign w:val="center"/>
          </w:tcPr>
          <w:p w:rsidR="0047106D" w:rsidRDefault="001E2227">
            <w:pPr>
              <w:ind w:firstLineChars="50" w:firstLine="15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材质</w:t>
            </w:r>
          </w:p>
        </w:tc>
        <w:tc>
          <w:tcPr>
            <w:tcW w:w="2519" w:type="dxa"/>
            <w:gridSpan w:val="2"/>
            <w:vAlign w:val="center"/>
          </w:tcPr>
          <w:p w:rsidR="0047106D" w:rsidRDefault="0047106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:rsidR="0047106D" w:rsidRDefault="001E2227">
            <w:pPr>
              <w:ind w:left="300" w:hangingChars="100" w:hanging="30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创作时间</w:t>
            </w:r>
          </w:p>
        </w:tc>
        <w:tc>
          <w:tcPr>
            <w:tcW w:w="1560" w:type="dxa"/>
            <w:vAlign w:val="center"/>
          </w:tcPr>
          <w:p w:rsidR="0047106D" w:rsidRDefault="0047106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47106D" w:rsidRDefault="0047106D"/>
    <w:sectPr w:rsidR="0047106D" w:rsidSect="004710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mIwNmJjZmUwODY5YzdjOTBjZjQ0NjhkODcyYTdlMzgifQ=="/>
  </w:docVars>
  <w:rsids>
    <w:rsidRoot w:val="009803AA"/>
    <w:rsid w:val="00134A2F"/>
    <w:rsid w:val="001602C9"/>
    <w:rsid w:val="00190ED7"/>
    <w:rsid w:val="001E2227"/>
    <w:rsid w:val="003F588B"/>
    <w:rsid w:val="0047106D"/>
    <w:rsid w:val="0047553B"/>
    <w:rsid w:val="00483922"/>
    <w:rsid w:val="0051354E"/>
    <w:rsid w:val="005265EC"/>
    <w:rsid w:val="00582ED3"/>
    <w:rsid w:val="005C060C"/>
    <w:rsid w:val="005C0F0A"/>
    <w:rsid w:val="006A1ACA"/>
    <w:rsid w:val="00701422"/>
    <w:rsid w:val="00710696"/>
    <w:rsid w:val="007F636E"/>
    <w:rsid w:val="009156C9"/>
    <w:rsid w:val="009803AA"/>
    <w:rsid w:val="009947BF"/>
    <w:rsid w:val="00BA7A69"/>
    <w:rsid w:val="00C03D15"/>
    <w:rsid w:val="00C24614"/>
    <w:rsid w:val="0A4F56D8"/>
    <w:rsid w:val="0AC66643"/>
    <w:rsid w:val="1590300E"/>
    <w:rsid w:val="277829FA"/>
    <w:rsid w:val="2DEB0307"/>
    <w:rsid w:val="35ED1026"/>
    <w:rsid w:val="3EDF5AB1"/>
    <w:rsid w:val="411A6A5D"/>
    <w:rsid w:val="5241300D"/>
    <w:rsid w:val="57696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6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47106D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4710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4710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47106D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7">
    <w:name w:val="Strong"/>
    <w:qFormat/>
    <w:rsid w:val="0047106D"/>
    <w:rPr>
      <w:b/>
    </w:rPr>
  </w:style>
  <w:style w:type="character" w:customStyle="1" w:styleId="Char1">
    <w:name w:val="页眉 Char"/>
    <w:basedOn w:val="a0"/>
    <w:link w:val="a5"/>
    <w:uiPriority w:val="99"/>
    <w:qFormat/>
    <w:rsid w:val="0047106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7106D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47106D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182</Words>
  <Characters>1039</Characters>
  <Application>Microsoft Office Word</Application>
  <DocSecurity>0</DocSecurity>
  <Lines>8</Lines>
  <Paragraphs>2</Paragraphs>
  <ScaleCrop>false</ScaleCrop>
  <Company>HP Inc.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 锡斌</dc:creator>
  <cp:lastModifiedBy>GH</cp:lastModifiedBy>
  <cp:revision>10</cp:revision>
  <dcterms:created xsi:type="dcterms:W3CDTF">2022-03-31T23:44:00Z</dcterms:created>
  <dcterms:modified xsi:type="dcterms:W3CDTF">2022-06-13T07:34:00Z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61542503A608436B845ABB9D7DE301E6</vt:lpwstr>
  </property>
</Properties>
</file>